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50" w:rsidRDefault="00B74750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164E55" w:rsidRDefault="00164E55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Form No. DLC3 </w:t>
      </w:r>
    </w:p>
    <w:p w:rsidR="00164E55" w:rsidRDefault="00164E55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Digital Content Review Form (Lecture-wise)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899"/>
        <w:gridCol w:w="1369"/>
        <w:gridCol w:w="271"/>
        <w:gridCol w:w="313"/>
        <w:gridCol w:w="1360"/>
        <w:gridCol w:w="620"/>
        <w:gridCol w:w="941"/>
        <w:gridCol w:w="1518"/>
      </w:tblGrid>
      <w:tr w:rsidR="00164E55" w:rsidRPr="00F017BB" w:rsidTr="00D47282">
        <w:tc>
          <w:tcPr>
            <w:tcW w:w="9242" w:type="dxa"/>
            <w:gridSpan w:val="9"/>
          </w:tcPr>
          <w:p w:rsidR="00164E55" w:rsidRPr="00F017BB" w:rsidRDefault="00164E55" w:rsidP="00D47282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Title of the course</w:t>
            </w:r>
          </w:p>
        </w:tc>
      </w:tr>
      <w:tr w:rsidR="00164E55" w:rsidRPr="00F017BB" w:rsidTr="00D47282">
        <w:tc>
          <w:tcPr>
            <w:tcW w:w="1951" w:type="dxa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Level of Audience:</w:t>
            </w:r>
          </w:p>
        </w:tc>
        <w:tc>
          <w:tcPr>
            <w:tcW w:w="2539" w:type="dxa"/>
            <w:gridSpan w:val="3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B.Tech.</w:t>
            </w:r>
          </w:p>
        </w:tc>
        <w:tc>
          <w:tcPr>
            <w:tcW w:w="1673" w:type="dxa"/>
            <w:gridSpan w:val="2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M.Tech</w:t>
            </w:r>
            <w:proofErr w:type="spellEnd"/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61" w:type="dxa"/>
            <w:gridSpan w:val="2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MBA</w:t>
            </w:r>
          </w:p>
        </w:tc>
        <w:tc>
          <w:tcPr>
            <w:tcW w:w="1518" w:type="dxa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017BB">
              <w:rPr>
                <w:rFonts w:ascii="Times New Roman" w:eastAsia="Times New Roman" w:hAnsi="Times New Roman"/>
                <w:b/>
                <w:sz w:val="24"/>
                <w:szCs w:val="24"/>
              </w:rPr>
              <w:t>Ph.D.</w:t>
            </w:r>
          </w:p>
        </w:tc>
      </w:tr>
      <w:tr w:rsidR="00164E55" w:rsidRPr="00F017BB" w:rsidTr="00D47282">
        <w:tc>
          <w:tcPr>
            <w:tcW w:w="9242" w:type="dxa"/>
            <w:gridSpan w:val="9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S. No and Video Lecture Title</w:t>
            </w:r>
          </w:p>
        </w:tc>
      </w:tr>
      <w:tr w:rsidR="00164E55" w:rsidRPr="00F017BB" w:rsidTr="00D47282">
        <w:tc>
          <w:tcPr>
            <w:tcW w:w="9242" w:type="dxa"/>
            <w:gridSpan w:val="9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164E55" w:rsidRPr="00F017BB" w:rsidTr="00D47282">
        <w:tc>
          <w:tcPr>
            <w:tcW w:w="9242" w:type="dxa"/>
            <w:gridSpan w:val="9"/>
          </w:tcPr>
          <w:p w:rsidR="00164E55" w:rsidRPr="006A19A3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A19A3">
              <w:rPr>
                <w:rFonts w:ascii="Times New Roman" w:hAnsi="Times New Roman"/>
                <w:b/>
                <w:bCs/>
                <w:sz w:val="24"/>
                <w:szCs w:val="24"/>
              </w:rPr>
              <w:t>Subject Clarity</w:t>
            </w:r>
          </w:p>
        </w:tc>
      </w:tr>
      <w:tr w:rsidR="00164E55" w:rsidRPr="00F017BB" w:rsidTr="00D47282">
        <w:tc>
          <w:tcPr>
            <w:tcW w:w="285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1953" w:type="dxa"/>
            <w:gridSpan w:val="3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198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Minor changes</w:t>
            </w:r>
          </w:p>
        </w:tc>
        <w:tc>
          <w:tcPr>
            <w:tcW w:w="2459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F017BB" w:rsidTr="00D47282">
        <w:trPr>
          <w:trHeight w:val="848"/>
        </w:trPr>
        <w:tc>
          <w:tcPr>
            <w:tcW w:w="9242" w:type="dxa"/>
            <w:gridSpan w:val="9"/>
          </w:tcPr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F017BB" w:rsidTr="00D47282">
        <w:trPr>
          <w:trHeight w:val="349"/>
        </w:trPr>
        <w:tc>
          <w:tcPr>
            <w:tcW w:w="9242" w:type="dxa"/>
            <w:gridSpan w:val="9"/>
          </w:tcPr>
          <w:p w:rsidR="00164E55" w:rsidRPr="00F017BB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Clarity of Expression </w:t>
            </w:r>
          </w:p>
        </w:tc>
      </w:tr>
      <w:tr w:rsidR="00164E55" w:rsidRPr="008E16FD" w:rsidTr="00D47282">
        <w:tc>
          <w:tcPr>
            <w:tcW w:w="285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1953" w:type="dxa"/>
            <w:gridSpan w:val="3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198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Minor changes</w:t>
            </w:r>
          </w:p>
        </w:tc>
        <w:tc>
          <w:tcPr>
            <w:tcW w:w="2459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445"/>
        </w:trPr>
        <w:tc>
          <w:tcPr>
            <w:tcW w:w="9242" w:type="dxa"/>
            <w:gridSpan w:val="9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Technically Sound </w:t>
            </w:r>
          </w:p>
        </w:tc>
      </w:tr>
      <w:tr w:rsidR="00164E55" w:rsidRPr="008E16FD" w:rsidTr="00D47282">
        <w:tc>
          <w:tcPr>
            <w:tcW w:w="285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1953" w:type="dxa"/>
            <w:gridSpan w:val="3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198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459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446"/>
        </w:trPr>
        <w:tc>
          <w:tcPr>
            <w:tcW w:w="9242" w:type="dxa"/>
            <w:gridSpan w:val="9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Usage of Figures, Tables, Simulations and their relevance</w:t>
            </w:r>
          </w:p>
        </w:tc>
      </w:tr>
      <w:tr w:rsidR="00164E55" w:rsidRPr="008E16FD" w:rsidTr="00D47282">
        <w:tc>
          <w:tcPr>
            <w:tcW w:w="285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1953" w:type="dxa"/>
            <w:gridSpan w:val="3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198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459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449"/>
        </w:trPr>
        <w:tc>
          <w:tcPr>
            <w:tcW w:w="9242" w:type="dxa"/>
            <w:gridSpan w:val="9"/>
          </w:tcPr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Digital Richness (Is it more than mere lecture recording and Level of digital multimedia content)</w:t>
            </w:r>
          </w:p>
        </w:tc>
      </w:tr>
      <w:tr w:rsidR="00164E55" w:rsidRPr="008E16FD" w:rsidTr="00D47282">
        <w:tc>
          <w:tcPr>
            <w:tcW w:w="285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Excellent</w:t>
            </w:r>
          </w:p>
        </w:tc>
        <w:tc>
          <w:tcPr>
            <w:tcW w:w="1953" w:type="dxa"/>
            <w:gridSpan w:val="3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Very Good</w:t>
            </w:r>
          </w:p>
        </w:tc>
        <w:tc>
          <w:tcPr>
            <w:tcW w:w="1980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Minor</w:t>
            </w:r>
          </w:p>
        </w:tc>
        <w:tc>
          <w:tcPr>
            <w:tcW w:w="2459" w:type="dxa"/>
            <w:gridSpan w:val="2"/>
            <w:vAlign w:val="center"/>
          </w:tcPr>
          <w:p w:rsidR="00164E55" w:rsidRPr="004C4294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Major Improvement</w:t>
            </w:r>
          </w:p>
        </w:tc>
      </w:tr>
      <w:tr w:rsidR="00164E55" w:rsidRPr="008E16FD" w:rsidTr="00D47282">
        <w:trPr>
          <w:trHeight w:val="848"/>
        </w:trPr>
        <w:tc>
          <w:tcPr>
            <w:tcW w:w="9242" w:type="dxa"/>
            <w:gridSpan w:val="9"/>
          </w:tcPr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C4294">
              <w:rPr>
                <w:rFonts w:ascii="Times New Roman" w:eastAsia="Times New Roman" w:hAnsi="Times New Roman"/>
                <w:bCs/>
                <w:sz w:val="24"/>
                <w:szCs w:val="24"/>
              </w:rPr>
              <w:t>Comments:</w:t>
            </w: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  <w:p w:rsidR="00164E55" w:rsidRPr="004C4294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164E55" w:rsidRPr="008E16FD" w:rsidTr="00D47282">
        <w:trPr>
          <w:trHeight w:val="848"/>
        </w:trPr>
        <w:tc>
          <w:tcPr>
            <w:tcW w:w="4219" w:type="dxa"/>
            <w:gridSpan w:val="3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Name of Reviewer </w:t>
            </w:r>
          </w:p>
        </w:tc>
        <w:tc>
          <w:tcPr>
            <w:tcW w:w="5023" w:type="dxa"/>
            <w:gridSpan w:val="6"/>
          </w:tcPr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Default="00164E55" w:rsidP="00D4728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64E55" w:rsidRPr="008E16FD" w:rsidRDefault="00164E55" w:rsidP="00D472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Signature</w:t>
            </w:r>
          </w:p>
        </w:tc>
      </w:tr>
    </w:tbl>
    <w:p w:rsidR="00164E55" w:rsidRDefault="00164E55" w:rsidP="00164E55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sectPr w:rsidR="00164E55" w:rsidSect="00B74750">
      <w:pgSz w:w="11906" w:h="16838"/>
      <w:pgMar w:top="1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65078"/>
    <w:multiLevelType w:val="hybridMultilevel"/>
    <w:tmpl w:val="BF3E3D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6206C"/>
    <w:rsid w:val="00075E4F"/>
    <w:rsid w:val="00164E55"/>
    <w:rsid w:val="003A1DC3"/>
    <w:rsid w:val="0076206C"/>
    <w:rsid w:val="009F6471"/>
    <w:rsid w:val="00A51438"/>
    <w:rsid w:val="00AF79FA"/>
    <w:rsid w:val="00B74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E5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Jiitu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 Mehta</dc:creator>
  <cp:lastModifiedBy>dird</cp:lastModifiedBy>
  <cp:revision>3</cp:revision>
  <dcterms:created xsi:type="dcterms:W3CDTF">2022-10-11T05:32:00Z</dcterms:created>
  <dcterms:modified xsi:type="dcterms:W3CDTF">2022-10-11T05:35:00Z</dcterms:modified>
</cp:coreProperties>
</file>